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82" w:rsidRPr="00DD4F82" w:rsidRDefault="00DD4F82" w:rsidP="00DD4F82">
      <w:pPr>
        <w:ind w:right="-1"/>
        <w:suppressOverlap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F82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2425065</wp:posOffset>
            </wp:positionH>
            <wp:positionV relativeFrom="paragraph">
              <wp:posOffset>-501015</wp:posOffset>
            </wp:positionV>
            <wp:extent cx="895350" cy="9048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F82" w:rsidRPr="00DD4F82" w:rsidRDefault="00DD4F82" w:rsidP="00DD4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4F82" w:rsidRPr="00DD4F82" w:rsidRDefault="00DD4F82" w:rsidP="00DD4F82">
      <w:pPr>
        <w:jc w:val="center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DD4F82">
        <w:rPr>
          <w:rFonts w:ascii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DD4F82" w:rsidRPr="00DD4F82" w:rsidRDefault="00DD4F82" w:rsidP="00DD4F8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F82">
        <w:rPr>
          <w:rFonts w:ascii="Times New Roman" w:hAnsi="Times New Roman" w:cs="Times New Roman"/>
          <w:b/>
          <w:bCs/>
          <w:sz w:val="28"/>
          <w:szCs w:val="28"/>
        </w:rPr>
        <w:t>БОТЛИХСКИЙ РАЙОН</w:t>
      </w:r>
    </w:p>
    <w:p w:rsidR="00DD4F82" w:rsidRPr="00DD4F82" w:rsidRDefault="00DD4F82" w:rsidP="00DD4F8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82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СЕЛЬСКОГО ПОСЕЛЕНИЯ</w:t>
      </w:r>
    </w:p>
    <w:p w:rsidR="00DD4F82" w:rsidRPr="00DD4F82" w:rsidRDefault="00DD4F82" w:rsidP="00DD4F82">
      <w:pPr>
        <w:pBdr>
          <w:bottom w:val="thinThickSmallGap" w:sz="24" w:space="1" w:color="C00000"/>
        </w:pBdr>
        <w:ind w:right="-196"/>
        <w:jc w:val="center"/>
        <w:rPr>
          <w:rFonts w:ascii="Times New Roman" w:hAnsi="Times New Roman" w:cs="Times New Roman"/>
          <w:b/>
        </w:rPr>
      </w:pPr>
      <w:r w:rsidRPr="00DD4F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4F82">
        <w:rPr>
          <w:rFonts w:ascii="Times New Roman" w:hAnsi="Times New Roman" w:cs="Times New Roman"/>
          <w:b/>
          <w:sz w:val="28"/>
          <w:szCs w:val="28"/>
        </w:rPr>
        <w:t xml:space="preserve"> СЕЛЬСОВЕТ«ГОДОБЕРИНСКИЙ»</w:t>
      </w:r>
    </w:p>
    <w:p w:rsidR="00DD4F82" w:rsidRPr="00DD4F82" w:rsidRDefault="00DD4F82" w:rsidP="00DD4F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D4F82">
        <w:rPr>
          <w:rFonts w:ascii="Times New Roman" w:hAnsi="Times New Roman" w:cs="Times New Roman"/>
          <w:b/>
        </w:rPr>
        <w:t>368975, РД, Ботлихский район, с. Годобери,тел.: 8 (965) 494-01-64</w:t>
      </w:r>
    </w:p>
    <w:p w:rsidR="00DD4F82" w:rsidRPr="00DD4F82" w:rsidRDefault="00DD4F82" w:rsidP="00DD4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DD4F82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  </w:t>
      </w:r>
      <w:r w:rsidRPr="00DD4F8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17.  06</w:t>
      </w:r>
      <w:r w:rsidRPr="00DD4F8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. </w:t>
      </w:r>
      <w:r w:rsidRPr="00DD4F82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DD4F82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           </w:t>
      </w:r>
      <w:r w:rsidRPr="00DD4F8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                                                              с. Годобери</w:t>
      </w:r>
    </w:p>
    <w:p w:rsidR="00D4319F" w:rsidRPr="00DD4F82" w:rsidRDefault="00DD4F82" w:rsidP="00DD4F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ПОСТАНОВЛЕНИЕ № 6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должностном лице администрации сельского поселения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«сельсовет </w:t>
      </w:r>
      <w:r w:rsidR="00DD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Годоберинский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уполномоченного составлять протокола об административных правонарушениях.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   Руководствуясь статьей 28.2, пунктом 6 статьи 28.3, 29.9-29.11, 30.1-30.3, 32.2 Кодекса Российской Федерации об административных правонарушениях, главами 3 и 4 Кодекса об административных правонарушениях Республики Дагестан  и  Уставом сельского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«сельсовет 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1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.Определить ответственное лицо администрации сельского поселения, уполномоченного составлять протокола об административных правонарушениях: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1.1.</w:t>
      </w:r>
      <w:r w:rsidR="00DD4F82" w:rsidRP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Курбанова Ш.А</w:t>
      </w:r>
      <w:r w:rsidR="00DD4F82"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4F82" w:rsidRP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Уполномоченным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протокола об административных правонарушениях, предусмотренных статьями 3.2.,3.3.,3.4.,3.5.,3.6., Кодекса об административных правонарушениях Республики Дагестан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2.Утвердить формы: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протокол об административном правонарушении (приложение № 1);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утвердить форму журнала учета номеров протоколов об административных правонарушениях, составляемых должностным лицом администрации сельского поселения (приложение №2).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   4.Настоящее постановление разместить   на   официальном     сайте администрации  сельского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«сельсовет Годоберинский»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над исполнением настоящего постановления оставляю за собой.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87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СП «сельсовет 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Магомаев У.И.</w:t>
      </w:r>
    </w:p>
    <w:p w:rsidR="00875CF7" w:rsidRDefault="00875CF7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19F" w:rsidRPr="00D4319F" w:rsidRDefault="00D4319F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Протокол</w:t>
      </w:r>
    </w:p>
    <w:p w:rsidR="00D4319F" w:rsidRPr="00D4319F" w:rsidRDefault="00D4319F" w:rsidP="0087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административном правонарушении №____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875CF7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 2018</w:t>
      </w:r>
      <w:r w:rsidR="00D4319F"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_____ час. _____ мин.                  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 Республика Дагестан, Сулейман-Стальский район, с.Касумкент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 (место составления)                         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 (должность, фамилия, инициалы лица, составившего протокол)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Действующего на основании постановления главы администрации сельского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«сельсовет Годоберинский»</w:t>
      </w:r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  от  17.07.2018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ответственном лице администрации сельского поселения </w:t>
      </w:r>
      <w:r w:rsidR="00DD4F82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«сельсовет 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уполномоченного составлять протокола об административных правонарушениях»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 настоящий протокол в отношении: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 (фамилия, имя отчество гражданина, ИП)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 </w:t>
      </w: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(для юридического лица указывается организационно-правовая форма, полное  наименование)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рождения 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регистрации 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(для юридического лица - юридический адрес)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Фактическое место жительства 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(для юридического лица указывается фактическое место нахождения организации)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работы, адрес, телефон 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Паспорт: серия ________ № __________ выданный 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_____________________________________________________________________________Сведения об административных наказаниях 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Дата, время, место и обстоятельства совершения административного правонарушения, статья нарушенного нормативного правового акта: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В нарушении статьи 3, части 15  пункта _____Правил благоустройства территории сельского поселения </w:t>
      </w:r>
      <w:r w:rsidR="00DD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«сельсовет Годоберинский»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есть совершил(а) административное правонарушение, предусмотренное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статьей 3,2 ; 3.6 Административного Кодекса Республики Дагестан</w:t>
      </w:r>
    </w:p>
    <w:p w:rsid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              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присутствии свидетелей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2.____________________________________________________________________________ 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(ФИО, адрес места жительства, телефон)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Свидетелям разъяснены права и обязанности, предусмотренные ст. 25.6 Кодекса РФ об административных правонарушениях.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                                                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 (фамилия, имя, отчество)  (подпись)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                                                   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(фамилия,имя ,отчество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Свидетели предупреждены об ответственности за дачу заведомо ложных показаний.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Лицу, в отношении которого ведется производство по делу об административном правонарушении разъяснены права, предусмотренные ст.51 Конституции РФ и ст.25.1 КоАП РФ - знакомиться со всеми 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КоАП РФ.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    (подпись)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 Объяснения лица, в отношении которого ведется производство по делу об административном правонарушении: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прилагаются: 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(перечень прилагаемых к протоколу документов и вещей)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протоколом ознакомлен (а) __________________________________________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(ФИО, подпись)       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протокола получил (вручается физическому лицу, должностному лицу или законному представителя юридического лица, в отношении которых возбуждено дело об административном правонарушении)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</w:t>
      </w:r>
      <w:r w:rsidR="00875CF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2018</w:t>
      </w: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             _________________________________________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От подписи протокола, объяснений отказался 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D43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(подпись)</w:t>
      </w:r>
      <w:bookmarkEnd w:id="0"/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Подпись лица, составившего протокол____________________________________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(ФИО, подпись</w:t>
      </w:r>
      <w:r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              </w:t>
      </w:r>
    </w:p>
    <w:p w:rsidR="00D4319F" w:rsidRPr="00D4319F" w:rsidRDefault="00875CF7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«____»________________2018</w:t>
      </w:r>
      <w:r w:rsidR="00D4319F" w:rsidRPr="00D43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19F" w:rsidRPr="00D4319F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5CF7" w:rsidRDefault="00875CF7" w:rsidP="00D4319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CF7" w:rsidRDefault="00875CF7" w:rsidP="00D4319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19F" w:rsidRPr="00875CF7" w:rsidRDefault="00D4319F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к постановлению сельского поселения</w:t>
      </w:r>
    </w:p>
    <w:p w:rsidR="00D4319F" w:rsidRPr="00875CF7" w:rsidRDefault="00DD4F82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«сельсовет Годоберинский»</w:t>
      </w:r>
    </w:p>
    <w:p w:rsidR="00D4319F" w:rsidRPr="00875CF7" w:rsidRDefault="00875CF7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 «___» _______ 2018</w:t>
      </w:r>
      <w:r w:rsidR="00D4319F"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г. № ____</w:t>
      </w:r>
    </w:p>
    <w:p w:rsidR="00D4319F" w:rsidRPr="00875CF7" w:rsidRDefault="00D4319F" w:rsidP="00875CF7">
      <w:pPr>
        <w:shd w:val="clear" w:color="auto" w:fill="FFFFFF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D4319F" w:rsidRP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D4319F" w:rsidRP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Форма журнала учета номеров протоколов об административных правонарушениях, составляемых должностными лицами администрации сельского поселения </w:t>
      </w:r>
      <w:r w:rsidR="00DD4F82" w:rsidRPr="00875CF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»сельсовет Годоберинский»</w:t>
      </w:r>
    </w:p>
    <w:p w:rsidR="00D4319F" w:rsidRPr="00875CF7" w:rsidRDefault="00D4319F" w:rsidP="00D4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75CF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560"/>
        <w:gridCol w:w="1418"/>
        <w:gridCol w:w="1276"/>
        <w:gridCol w:w="1417"/>
        <w:gridCol w:w="3544"/>
        <w:gridCol w:w="1276"/>
      </w:tblGrid>
      <w:tr w:rsidR="00D4319F" w:rsidRPr="00875CF7" w:rsidTr="00875CF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протокола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Лицо, в отношении которого составлен протокол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должностного лица, составившего протокол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Существо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правонарушения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 протокола в административную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комиссию администрации МР «</w:t>
            </w:r>
            <w:r w:rsid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Ботлихский район»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319F" w:rsidRPr="00875CF7" w:rsidTr="00875CF7">
        <w:trPr>
          <w:trHeight w:val="180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319F" w:rsidRPr="00875CF7" w:rsidTr="00875CF7">
        <w:trPr>
          <w:trHeight w:val="169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9F" w:rsidRPr="00875CF7" w:rsidRDefault="00D4319F" w:rsidP="00D4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5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50504" w:rsidRPr="00875CF7" w:rsidRDefault="00050504">
      <w:pPr>
        <w:rPr>
          <w:rFonts w:ascii="Times New Roman" w:hAnsi="Times New Roman" w:cs="Times New Roman"/>
          <w:sz w:val="16"/>
          <w:szCs w:val="16"/>
        </w:rPr>
      </w:pPr>
    </w:p>
    <w:sectPr w:rsidR="00050504" w:rsidRPr="00875CF7" w:rsidSect="0008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090E"/>
    <w:multiLevelType w:val="multilevel"/>
    <w:tmpl w:val="381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0B7F"/>
    <w:multiLevelType w:val="multilevel"/>
    <w:tmpl w:val="74E0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319F"/>
    <w:rsid w:val="00050504"/>
    <w:rsid w:val="00087F2F"/>
    <w:rsid w:val="000D5B67"/>
    <w:rsid w:val="00875CF7"/>
    <w:rsid w:val="00D4319F"/>
    <w:rsid w:val="00D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F"/>
  </w:style>
  <w:style w:type="paragraph" w:styleId="1">
    <w:name w:val="heading 1"/>
    <w:basedOn w:val="a"/>
    <w:link w:val="10"/>
    <w:uiPriority w:val="9"/>
    <w:qFormat/>
    <w:rsid w:val="00D43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1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31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">
    <w:name w:val="time"/>
    <w:basedOn w:val="a0"/>
    <w:rsid w:val="00D4319F"/>
  </w:style>
  <w:style w:type="character" w:styleId="a3">
    <w:name w:val="Strong"/>
    <w:basedOn w:val="a0"/>
    <w:uiPriority w:val="22"/>
    <w:qFormat/>
    <w:rsid w:val="00D4319F"/>
    <w:rPr>
      <w:b/>
      <w:bCs/>
    </w:rPr>
  </w:style>
  <w:style w:type="character" w:customStyle="1" w:styleId="eye">
    <w:name w:val="eye"/>
    <w:basedOn w:val="a0"/>
    <w:rsid w:val="00D4319F"/>
  </w:style>
  <w:style w:type="paragraph" w:styleId="a4">
    <w:name w:val="Normal (Web)"/>
    <w:basedOn w:val="a"/>
    <w:uiPriority w:val="99"/>
    <w:unhideWhenUsed/>
    <w:rsid w:val="00D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4319F"/>
    <w:rPr>
      <w:i/>
      <w:iCs/>
    </w:rPr>
  </w:style>
  <w:style w:type="character" w:styleId="a6">
    <w:name w:val="Hyperlink"/>
    <w:basedOn w:val="a0"/>
    <w:uiPriority w:val="99"/>
    <w:semiHidden/>
    <w:unhideWhenUsed/>
    <w:rsid w:val="00D4319F"/>
    <w:rPr>
      <w:color w:val="0000FF"/>
      <w:u w:val="single"/>
    </w:rPr>
  </w:style>
  <w:style w:type="character" w:customStyle="1" w:styleId="icon-maps">
    <w:name w:val="icon-maps"/>
    <w:basedOn w:val="a0"/>
    <w:rsid w:val="00D4319F"/>
  </w:style>
  <w:style w:type="character" w:customStyle="1" w:styleId="icon-phone">
    <w:name w:val="icon-phone"/>
    <w:basedOn w:val="a0"/>
    <w:rsid w:val="00D43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1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5</cp:revision>
  <dcterms:created xsi:type="dcterms:W3CDTF">2018-08-17T06:14:00Z</dcterms:created>
  <dcterms:modified xsi:type="dcterms:W3CDTF">2018-08-17T07:42:00Z</dcterms:modified>
</cp:coreProperties>
</file>